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  <w:highlight w:val="white"/>
              </w:rPr>
              <w:t xml:space="preserve">Городище.</w:t>
            </w:r>
            <w:r>
              <w:rPr>
                <w:highlight w:val="white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Степкину Александру Семеновну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white"/>
        </w:rPr>
        <w:t xml:space="preserve">31:05:1603047:9</w:t>
      </w:r>
      <w:r>
        <w:rPr>
          <w:sz w:val="26"/>
          <w:szCs w:val="24"/>
          <w:highlight w:val="white"/>
        </w:rPr>
        <w:t xml:space="preserve">, общей площадью </w:t>
      </w:r>
      <w:r>
        <w:rPr>
          <w:sz w:val="26"/>
          <w:szCs w:val="24"/>
          <w:highlight w:val="white"/>
        </w:rPr>
        <w:t xml:space="preserve">1500</w:t>
      </w:r>
      <w:r>
        <w:rPr>
          <w:sz w:val="26"/>
          <w:szCs w:val="24"/>
          <w:highlight w:val="white"/>
        </w:rPr>
        <w:t xml:space="preserve"> </w:t>
      </w:r>
      <w:r>
        <w:rPr>
          <w:sz w:val="26"/>
          <w:szCs w:val="24"/>
          <w:highlight w:val="white"/>
        </w:rPr>
        <w:t xml:space="preserve">кв.м</w:t>
      </w:r>
      <w:r>
        <w:rPr>
          <w:sz w:val="26"/>
          <w:szCs w:val="24"/>
          <w:highlight w:val="white"/>
        </w:rPr>
        <w:t xml:space="preserve">, категория земель – </w:t>
      </w:r>
      <w:r>
        <w:rPr>
          <w:sz w:val="26"/>
          <w:szCs w:val="24"/>
          <w:highlight w:val="white"/>
        </w:rPr>
        <w:t xml:space="preserve">земли населенных пунктов</w:t>
      </w:r>
      <w:r>
        <w:rPr>
          <w:sz w:val="26"/>
          <w:szCs w:val="24"/>
          <w:highlight w:val="white"/>
        </w:rPr>
        <w:t xml:space="preserve">, вид разрешенного использования – </w:t>
      </w:r>
      <w:r>
        <w:rPr>
          <w:sz w:val="26"/>
          <w:szCs w:val="24"/>
          <w:highlight w:val="white"/>
        </w:rPr>
        <w:t xml:space="preserve">для индивидуальной жилой застройки</w:t>
      </w:r>
      <w:r>
        <w:rPr>
          <w:sz w:val="26"/>
          <w:szCs w:val="24"/>
          <w:highlight w:val="white"/>
        </w:rPr>
        <w:t xml:space="preserve">, расположенного по адресу: </w:t>
      </w:r>
      <w:r>
        <w:rPr>
          <w:sz w:val="26"/>
          <w:szCs w:val="24"/>
          <w:highlight w:val="white"/>
        </w:rPr>
        <w:t xml:space="preserve">Белгородская область, Старооскольский городской округ , село </w:t>
      </w:r>
      <w:r>
        <w:rPr>
          <w:sz w:val="26"/>
          <w:szCs w:val="24"/>
          <w:highlight w:val="white"/>
        </w:rPr>
        <w:t xml:space="preserve">Городище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Степкиной Александры Семеновны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№61 от 15.04.1994 года.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2024-10-22T08:43:07Z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